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2022, 08:45 - 20:00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2022, 08:45 - 20:00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09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09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08:45 - 20:00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08:45 - 20:00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08:45:00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2022-01-08 20:00:00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08:45:00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2022-01-08 20:00:00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