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11:25 - 15:15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11:25 - 15:15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11:25 - 15:15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11:25 - 15:15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11:25:00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15:15:00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11:25:00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15:15:00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